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656643" w:rsidRDefault="00470695" w:rsidP="00C44F9E">
      <w:pPr>
        <w:ind w:left="284" w:right="282" w:firstLine="708"/>
        <w:rPr>
          <w:sz w:val="28"/>
          <w:szCs w:val="28"/>
          <w:highlight w:val="yellow"/>
        </w:rPr>
      </w:pPr>
    </w:p>
    <w:p w:rsidR="00470695" w:rsidRPr="00656643" w:rsidRDefault="00470695" w:rsidP="00C44F9E">
      <w:pPr>
        <w:ind w:left="284" w:right="282" w:firstLine="708"/>
        <w:rPr>
          <w:sz w:val="28"/>
          <w:szCs w:val="28"/>
          <w:highlight w:val="yellow"/>
        </w:rPr>
      </w:pPr>
    </w:p>
    <w:p w:rsidR="00470695" w:rsidRPr="00656643" w:rsidRDefault="00470695" w:rsidP="00C44F9E">
      <w:pPr>
        <w:ind w:left="284" w:right="282" w:firstLine="708"/>
        <w:rPr>
          <w:sz w:val="28"/>
          <w:szCs w:val="28"/>
          <w:highlight w:val="yellow"/>
        </w:rPr>
      </w:pPr>
    </w:p>
    <w:p w:rsidR="00470695" w:rsidRPr="00656643" w:rsidRDefault="00470695" w:rsidP="00C44F9E">
      <w:pPr>
        <w:ind w:left="284" w:right="282" w:firstLine="708"/>
        <w:rPr>
          <w:sz w:val="28"/>
          <w:szCs w:val="28"/>
          <w:highlight w:val="yellow"/>
        </w:rPr>
      </w:pPr>
    </w:p>
    <w:p w:rsidR="00470695" w:rsidRPr="00656643" w:rsidRDefault="00470695" w:rsidP="00C44F9E">
      <w:pPr>
        <w:ind w:left="284" w:right="282" w:firstLine="708"/>
        <w:rPr>
          <w:sz w:val="28"/>
          <w:szCs w:val="28"/>
          <w:highlight w:val="yellow"/>
        </w:rPr>
      </w:pPr>
    </w:p>
    <w:p w:rsidR="00470695" w:rsidRPr="00656643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5664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656643">
        <w:rPr>
          <w:b/>
          <w:sz w:val="28"/>
          <w:szCs w:val="28"/>
        </w:rPr>
        <w:t>РЕШЕНИЕ</w:t>
      </w:r>
    </w:p>
    <w:p w:rsidR="00470695" w:rsidRPr="00656643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656643">
        <w:rPr>
          <w:b/>
          <w:sz w:val="28"/>
          <w:szCs w:val="28"/>
        </w:rPr>
        <w:t>о пересчете кадастровой стоимости</w:t>
      </w:r>
    </w:p>
    <w:p w:rsidR="00470695" w:rsidRPr="00656643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5664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656643" w:rsidRDefault="00E506A9" w:rsidP="00CA0C1C">
      <w:pPr>
        <w:spacing w:after="0" w:line="240" w:lineRule="auto"/>
        <w:ind w:right="-2"/>
        <w:rPr>
          <w:b/>
          <w:sz w:val="28"/>
          <w:szCs w:val="28"/>
        </w:rPr>
      </w:pPr>
      <w:r w:rsidRPr="00656643">
        <w:rPr>
          <w:b/>
          <w:sz w:val="28"/>
          <w:szCs w:val="28"/>
        </w:rPr>
        <w:t>«14</w:t>
      </w:r>
      <w:r w:rsidR="00CA0C1C" w:rsidRPr="00656643">
        <w:rPr>
          <w:b/>
          <w:sz w:val="28"/>
          <w:szCs w:val="28"/>
        </w:rPr>
        <w:t xml:space="preserve">» октября 2021 г.                              </w:t>
      </w:r>
      <w:r w:rsidR="007B2BE8" w:rsidRPr="00656643">
        <w:rPr>
          <w:b/>
          <w:sz w:val="28"/>
          <w:szCs w:val="28"/>
        </w:rPr>
        <w:t xml:space="preserve">     </w:t>
      </w:r>
      <w:r w:rsidR="00CA0C1C" w:rsidRPr="00656643">
        <w:rPr>
          <w:b/>
          <w:sz w:val="28"/>
          <w:szCs w:val="28"/>
        </w:rPr>
        <w:t xml:space="preserve">                                                     № </w:t>
      </w:r>
      <w:r w:rsidR="00656643" w:rsidRPr="00656643">
        <w:rPr>
          <w:b/>
          <w:sz w:val="28"/>
          <w:szCs w:val="28"/>
        </w:rPr>
        <w:t>346</w:t>
      </w:r>
      <w:r w:rsidR="00CA0C1C" w:rsidRPr="00656643">
        <w:rPr>
          <w:b/>
          <w:sz w:val="28"/>
          <w:szCs w:val="28"/>
        </w:rPr>
        <w:t>/21</w:t>
      </w:r>
    </w:p>
    <w:p w:rsidR="00B94EDE" w:rsidRPr="0065664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656643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656643">
        <w:rPr>
          <w:b/>
          <w:sz w:val="28"/>
          <w:szCs w:val="28"/>
        </w:rPr>
        <w:t xml:space="preserve">Реквизиты </w:t>
      </w:r>
      <w:r w:rsidR="00656643" w:rsidRPr="00656643">
        <w:rPr>
          <w:b/>
          <w:sz w:val="28"/>
          <w:szCs w:val="28"/>
        </w:rPr>
        <w:t>заявления</w:t>
      </w:r>
      <w:r w:rsidRPr="00656643">
        <w:rPr>
          <w:b/>
          <w:sz w:val="28"/>
          <w:szCs w:val="28"/>
        </w:rPr>
        <w:t>:</w:t>
      </w:r>
      <w:r w:rsidRPr="00656643">
        <w:rPr>
          <w:sz w:val="28"/>
          <w:szCs w:val="28"/>
        </w:rPr>
        <w:tab/>
        <w:t>от 15.09.2021 № 33-8-2247/21-(0)-0</w:t>
      </w:r>
    </w:p>
    <w:p w:rsidR="00CA0C1C" w:rsidRPr="00656643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Default="00CA0C1C" w:rsidP="00264BA5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656643">
        <w:rPr>
          <w:b/>
          <w:sz w:val="28"/>
          <w:szCs w:val="28"/>
        </w:rPr>
        <w:t xml:space="preserve">Информация о заявителе: </w:t>
      </w:r>
      <w:r w:rsidRPr="00656643">
        <w:rPr>
          <w:b/>
          <w:sz w:val="28"/>
          <w:szCs w:val="28"/>
        </w:rPr>
        <w:tab/>
      </w:r>
      <w:r w:rsidR="00264BA5">
        <w:rPr>
          <w:sz w:val="28"/>
          <w:szCs w:val="28"/>
        </w:rPr>
        <w:t>***</w:t>
      </w:r>
    </w:p>
    <w:p w:rsidR="00264BA5" w:rsidRPr="00656643" w:rsidRDefault="00264BA5" w:rsidP="00264BA5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bookmarkStart w:id="0" w:name="_GoBack"/>
      <w:bookmarkEnd w:id="0"/>
    </w:p>
    <w:p w:rsidR="00CA0C1C" w:rsidRPr="00656643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656643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656643">
        <w:rPr>
          <w:b/>
          <w:sz w:val="28"/>
          <w:szCs w:val="28"/>
        </w:rPr>
        <w:t>Кадастровый номер объекта недвижимости:</w:t>
      </w:r>
      <w:r w:rsidRPr="00656643">
        <w:rPr>
          <w:b/>
          <w:sz w:val="28"/>
          <w:szCs w:val="28"/>
        </w:rPr>
        <w:tab/>
      </w:r>
      <w:r w:rsidRPr="00656643">
        <w:rPr>
          <w:sz w:val="28"/>
          <w:szCs w:val="28"/>
        </w:rPr>
        <w:t>77:22:0030417:739</w:t>
      </w:r>
    </w:p>
    <w:p w:rsidR="00CA0C1C" w:rsidRPr="00656643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656643">
        <w:rPr>
          <w:b/>
          <w:sz w:val="28"/>
          <w:szCs w:val="28"/>
        </w:rPr>
        <w:t xml:space="preserve">Адрес: </w:t>
      </w:r>
      <w:r w:rsidRPr="00656643">
        <w:rPr>
          <w:b/>
          <w:sz w:val="28"/>
          <w:szCs w:val="28"/>
        </w:rPr>
        <w:tab/>
      </w:r>
      <w:r w:rsidRPr="00656643">
        <w:rPr>
          <w:sz w:val="28"/>
          <w:szCs w:val="28"/>
        </w:rPr>
        <w:t xml:space="preserve">г. Москва, </w:t>
      </w:r>
      <w:proofErr w:type="spellStart"/>
      <w:r w:rsidRPr="00656643">
        <w:rPr>
          <w:sz w:val="28"/>
          <w:szCs w:val="28"/>
        </w:rPr>
        <w:t>вн</w:t>
      </w:r>
      <w:proofErr w:type="spellEnd"/>
      <w:r w:rsidRPr="00656643">
        <w:rPr>
          <w:sz w:val="28"/>
          <w:szCs w:val="28"/>
        </w:rPr>
        <w:t>. тер. г. поселение</w:t>
      </w:r>
    </w:p>
    <w:p w:rsidR="0011330F" w:rsidRPr="00656643" w:rsidRDefault="007B2BE8" w:rsidP="007B2BE8">
      <w:pPr>
        <w:tabs>
          <w:tab w:val="left" w:pos="5812"/>
        </w:tabs>
        <w:spacing w:after="0" w:line="240" w:lineRule="auto"/>
        <w:ind w:left="5670" w:right="-2"/>
        <w:jc w:val="both"/>
        <w:rPr>
          <w:sz w:val="28"/>
          <w:szCs w:val="28"/>
        </w:rPr>
      </w:pPr>
      <w:proofErr w:type="spellStart"/>
      <w:r w:rsidRPr="00656643">
        <w:rPr>
          <w:sz w:val="28"/>
          <w:szCs w:val="28"/>
        </w:rPr>
        <w:t>Щаповское</w:t>
      </w:r>
      <w:proofErr w:type="spellEnd"/>
      <w:r w:rsidRPr="00656643">
        <w:rPr>
          <w:sz w:val="28"/>
          <w:szCs w:val="28"/>
        </w:rPr>
        <w:t xml:space="preserve">, д. </w:t>
      </w:r>
      <w:proofErr w:type="spellStart"/>
      <w:r w:rsidRPr="00656643">
        <w:rPr>
          <w:sz w:val="28"/>
          <w:szCs w:val="28"/>
        </w:rPr>
        <w:t>Сатино</w:t>
      </w:r>
      <w:proofErr w:type="spellEnd"/>
      <w:r w:rsidRPr="00656643">
        <w:rPr>
          <w:sz w:val="28"/>
          <w:szCs w:val="28"/>
        </w:rPr>
        <w:t>-Русское,</w:t>
      </w:r>
      <w:r w:rsidRPr="00656643">
        <w:rPr>
          <w:sz w:val="28"/>
          <w:szCs w:val="28"/>
        </w:rPr>
        <w:br/>
      </w:r>
      <w:r w:rsidR="00CA0C1C" w:rsidRPr="00656643">
        <w:rPr>
          <w:sz w:val="28"/>
          <w:szCs w:val="28"/>
        </w:rPr>
        <w:t>д. 53А</w:t>
      </w:r>
    </w:p>
    <w:p w:rsidR="00D949F1" w:rsidRPr="00656643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B2BE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656643">
        <w:rPr>
          <w:b/>
          <w:sz w:val="28"/>
          <w:szCs w:val="28"/>
        </w:rPr>
        <w:t>Информация о проведенной проверке:</w:t>
      </w:r>
    </w:p>
    <w:p w:rsidR="007E337D" w:rsidRDefault="00CA0C1C" w:rsidP="000E15C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7B2BE8">
        <w:rPr>
          <w:sz w:val="28"/>
          <w:szCs w:val="28"/>
        </w:rPr>
        <w:t>Кадастровая стоимость объекта недвижимости с кадастровым номером 77:22:0030417:739 в размере 1 593 587,47 руб. на основании информации, полученной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от ФГБУ «ФКП </w:t>
      </w:r>
      <w:proofErr w:type="spellStart"/>
      <w:r w:rsidRPr="007B2BE8">
        <w:rPr>
          <w:sz w:val="28"/>
          <w:szCs w:val="28"/>
        </w:rPr>
        <w:t>Росреестра</w:t>
      </w:r>
      <w:proofErr w:type="spellEnd"/>
      <w:r w:rsidRPr="007B2BE8">
        <w:rPr>
          <w:sz w:val="28"/>
          <w:szCs w:val="28"/>
        </w:rPr>
        <w:t>», была определена ГБУ «Центр имущественных платежей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и жилищного</w:t>
      </w:r>
      <w:r w:rsidR="007B2BE8" w:rsidRPr="007B2BE8">
        <w:rPr>
          <w:sz w:val="28"/>
          <w:szCs w:val="28"/>
        </w:rPr>
        <w:t xml:space="preserve"> страхования» </w:t>
      </w:r>
      <w:r w:rsidRPr="007B2BE8">
        <w:rPr>
          <w:sz w:val="28"/>
          <w:szCs w:val="28"/>
        </w:rPr>
        <w:t>по состоянию на 24.05.2021 в соответствии со статьей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16 Фе</w:t>
      </w:r>
      <w:r w:rsidR="007B2BE8" w:rsidRPr="007B2BE8">
        <w:rPr>
          <w:sz w:val="28"/>
          <w:szCs w:val="28"/>
        </w:rPr>
        <w:t xml:space="preserve">дерального закона от 03.07.2016 </w:t>
      </w:r>
      <w:r w:rsidR="000E15CB">
        <w:rPr>
          <w:sz w:val="28"/>
          <w:szCs w:val="28"/>
        </w:rPr>
        <w:t>№ 237-ФЗ</w:t>
      </w:r>
      <w:r w:rsidR="000E15CB">
        <w:rPr>
          <w:sz w:val="28"/>
          <w:szCs w:val="28"/>
        </w:rPr>
        <w:br/>
      </w:r>
      <w:r w:rsidRPr="007B2BE8">
        <w:rPr>
          <w:sz w:val="28"/>
          <w:szCs w:val="28"/>
        </w:rPr>
        <w:t>«О государственной кадастровой оценке» с учетом отнесения к группе 2 «Объекты индивидуальной жилой застройки», подгруппе 2.5 «Объекты с неполными характеристиками».</w:t>
      </w:r>
    </w:p>
    <w:p w:rsidR="00656643" w:rsidRDefault="004B2DA1" w:rsidP="000E15C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7B2BE8">
        <w:rPr>
          <w:sz w:val="28"/>
          <w:szCs w:val="28"/>
        </w:rPr>
        <w:t>В ходе рассмотрения обращен</w:t>
      </w:r>
      <w:r w:rsidR="000E15CB">
        <w:rPr>
          <w:sz w:val="28"/>
          <w:szCs w:val="28"/>
        </w:rPr>
        <w:t>ия выявлена ошибка, допущенная</w:t>
      </w:r>
      <w:r w:rsidR="000E15CB">
        <w:rPr>
          <w:sz w:val="28"/>
          <w:szCs w:val="28"/>
        </w:rPr>
        <w:br/>
      </w:r>
      <w:r w:rsidRPr="007B2BE8">
        <w:rPr>
          <w:sz w:val="28"/>
          <w:szCs w:val="28"/>
        </w:rPr>
        <w:t xml:space="preserve">при определении кадастровой стоимости. </w:t>
      </w:r>
      <w:r w:rsidR="00A24915">
        <w:rPr>
          <w:sz w:val="28"/>
          <w:szCs w:val="28"/>
        </w:rPr>
        <w:t>Объект</w:t>
      </w:r>
      <w:r w:rsidR="00A24915" w:rsidRPr="00A24915">
        <w:rPr>
          <w:sz w:val="28"/>
          <w:szCs w:val="28"/>
        </w:rPr>
        <w:t xml:space="preserve"> недвижимости с кадастровым номером 77:22:0030417:739</w:t>
      </w:r>
      <w:r w:rsidR="00A24915">
        <w:rPr>
          <w:sz w:val="28"/>
          <w:szCs w:val="28"/>
        </w:rPr>
        <w:t xml:space="preserve"> </w:t>
      </w:r>
      <w:r w:rsidR="00A24915" w:rsidRPr="00A24915">
        <w:rPr>
          <w:sz w:val="28"/>
          <w:szCs w:val="28"/>
        </w:rPr>
        <w:t>о</w:t>
      </w:r>
      <w:r w:rsidR="00D03DBB" w:rsidRPr="00A24915">
        <w:rPr>
          <w:sz w:val="28"/>
          <w:szCs w:val="28"/>
        </w:rPr>
        <w:t xml:space="preserve">шибочно отнесен к </w:t>
      </w:r>
      <w:r w:rsidR="00A24915" w:rsidRPr="00A24915">
        <w:rPr>
          <w:sz w:val="28"/>
          <w:szCs w:val="28"/>
        </w:rPr>
        <w:t>подгруппе 2.5 «Объекты</w:t>
      </w:r>
      <w:r w:rsidR="00A24915" w:rsidRPr="00A24915">
        <w:rPr>
          <w:sz w:val="28"/>
          <w:szCs w:val="28"/>
        </w:rPr>
        <w:br/>
        <w:t>с неполными характеристиками», поскольку п</w:t>
      </w:r>
      <w:r w:rsidR="00D03DBB" w:rsidRPr="00A24915">
        <w:rPr>
          <w:sz w:val="28"/>
          <w:szCs w:val="28"/>
        </w:rPr>
        <w:t>о сост</w:t>
      </w:r>
      <w:r w:rsidR="00A24915" w:rsidRPr="00A24915">
        <w:rPr>
          <w:sz w:val="28"/>
          <w:szCs w:val="28"/>
        </w:rPr>
        <w:t>оянию</w:t>
      </w:r>
      <w:r w:rsidR="00D03DBB" w:rsidRPr="00A24915">
        <w:rPr>
          <w:sz w:val="28"/>
          <w:szCs w:val="28"/>
        </w:rPr>
        <w:t xml:space="preserve"> на дату </w:t>
      </w:r>
      <w:r w:rsidR="00A24915" w:rsidRPr="00A24915">
        <w:rPr>
          <w:sz w:val="28"/>
          <w:szCs w:val="28"/>
        </w:rPr>
        <w:t xml:space="preserve">24.05.2021 </w:t>
      </w:r>
      <w:r w:rsidR="00D03DBB" w:rsidRPr="00A24915">
        <w:rPr>
          <w:sz w:val="28"/>
          <w:szCs w:val="28"/>
        </w:rPr>
        <w:t xml:space="preserve">имелись характеристики для отнесения </w:t>
      </w:r>
      <w:r w:rsidR="00A24915" w:rsidRPr="00A24915">
        <w:rPr>
          <w:sz w:val="28"/>
          <w:szCs w:val="28"/>
        </w:rPr>
        <w:t xml:space="preserve">объекта недвижимости </w:t>
      </w:r>
      <w:r w:rsidR="00A24915">
        <w:rPr>
          <w:sz w:val="28"/>
          <w:szCs w:val="28"/>
        </w:rPr>
        <w:t>к подгруппе</w:t>
      </w:r>
      <w:r w:rsidR="00A24915">
        <w:rPr>
          <w:sz w:val="28"/>
          <w:szCs w:val="28"/>
        </w:rPr>
        <w:br/>
      </w:r>
      <w:r w:rsidR="00D03DBB" w:rsidRPr="00A24915">
        <w:rPr>
          <w:sz w:val="28"/>
          <w:szCs w:val="28"/>
        </w:rPr>
        <w:t>2.2</w:t>
      </w:r>
      <w:r w:rsidR="00D03DBB">
        <w:rPr>
          <w:sz w:val="28"/>
          <w:szCs w:val="28"/>
        </w:rPr>
        <w:t xml:space="preserve"> </w:t>
      </w:r>
      <w:r w:rsidR="00A24915" w:rsidRPr="00A24915">
        <w:rPr>
          <w:sz w:val="28"/>
          <w:szCs w:val="28"/>
        </w:rPr>
        <w:t>«Объекты индивидуальной жилой застройки (дополнительная территория)»</w:t>
      </w:r>
      <w:r w:rsidR="00A24915">
        <w:rPr>
          <w:sz w:val="28"/>
          <w:szCs w:val="28"/>
        </w:rPr>
        <w:t xml:space="preserve">. </w:t>
      </w:r>
    </w:p>
    <w:p w:rsidR="004B2DA1" w:rsidRPr="007B2BE8" w:rsidRDefault="00656643" w:rsidP="000E15C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</w:pPr>
      <w:r>
        <w:rPr>
          <w:sz w:val="28"/>
          <w:szCs w:val="28"/>
        </w:rPr>
        <w:lastRenderedPageBreak/>
        <w:t>К</w:t>
      </w:r>
      <w:r w:rsidR="004B2DA1" w:rsidRPr="007B2BE8">
        <w:rPr>
          <w:sz w:val="28"/>
          <w:szCs w:val="28"/>
        </w:rPr>
        <w:t>адастровая стоимость объекта недвижимос</w:t>
      </w:r>
      <w:r w:rsidR="000E15CB">
        <w:rPr>
          <w:sz w:val="28"/>
          <w:szCs w:val="28"/>
        </w:rPr>
        <w:t xml:space="preserve">ти </w:t>
      </w:r>
      <w:r w:rsidR="004B2DA1" w:rsidRPr="007B2BE8">
        <w:rPr>
          <w:sz w:val="28"/>
          <w:szCs w:val="28"/>
        </w:rPr>
        <w:t xml:space="preserve">с кадастровым номером </w:t>
      </w:r>
      <w:r w:rsidR="007B2BE8" w:rsidRPr="007B2BE8">
        <w:rPr>
          <w:sz w:val="28"/>
          <w:szCs w:val="28"/>
        </w:rPr>
        <w:t>77:22:0030417:739</w:t>
      </w:r>
      <w:r w:rsidR="004B2DA1" w:rsidRPr="007B2BE8">
        <w:rPr>
          <w:sz w:val="28"/>
          <w:szCs w:val="28"/>
        </w:rPr>
        <w:t xml:space="preserve"> пересчитана с учетом отнесения </w:t>
      </w:r>
      <w:r w:rsidR="000E15CB">
        <w:rPr>
          <w:sz w:val="28"/>
          <w:szCs w:val="28"/>
        </w:rPr>
        <w:t xml:space="preserve">к группе </w:t>
      </w:r>
      <w:r w:rsidR="007B2BE8" w:rsidRPr="007B2BE8">
        <w:rPr>
          <w:sz w:val="28"/>
          <w:szCs w:val="28"/>
        </w:rPr>
        <w:t>2</w:t>
      </w:r>
      <w:r w:rsidR="004B2DA1" w:rsidRPr="007B2BE8">
        <w:rPr>
          <w:sz w:val="28"/>
          <w:szCs w:val="28"/>
        </w:rPr>
        <w:t xml:space="preserve"> «</w:t>
      </w:r>
      <w:r w:rsidR="007B2BE8" w:rsidRPr="007B2BE8">
        <w:rPr>
          <w:sz w:val="28"/>
          <w:szCs w:val="28"/>
        </w:rPr>
        <w:t>Объекты индивидуальной жилой застройки</w:t>
      </w:r>
      <w:r w:rsidR="00A24915">
        <w:rPr>
          <w:sz w:val="28"/>
          <w:szCs w:val="28"/>
        </w:rPr>
        <w:t xml:space="preserve">», подгруппе </w:t>
      </w:r>
      <w:r w:rsidR="007B2BE8" w:rsidRPr="007B2BE8">
        <w:rPr>
          <w:sz w:val="28"/>
          <w:szCs w:val="28"/>
        </w:rPr>
        <w:t>2.2</w:t>
      </w:r>
      <w:r w:rsidR="004B2DA1" w:rsidRPr="007B2BE8">
        <w:rPr>
          <w:sz w:val="28"/>
          <w:szCs w:val="28"/>
        </w:rPr>
        <w:t xml:space="preserve"> «</w:t>
      </w:r>
      <w:r w:rsidR="007B2BE8" w:rsidRPr="007B2BE8">
        <w:rPr>
          <w:sz w:val="28"/>
          <w:szCs w:val="28"/>
        </w:rPr>
        <w:t>Объекты индивидуальной жилой застройки (дополнительная территория)</w:t>
      </w:r>
      <w:r w:rsidR="004B2DA1" w:rsidRPr="007B2BE8">
        <w:rPr>
          <w:sz w:val="28"/>
          <w:szCs w:val="28"/>
        </w:rPr>
        <w:t>».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0E15C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E15C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0E15CB" w:rsidTr="00363413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 xml:space="preserve">Кадастровая стоимость </w:t>
            </w:r>
            <w:r w:rsidRPr="000E15C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E15CB" w:rsidRDefault="00502BD6" w:rsidP="0036341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0E15CB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CA0C1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77:22:0030417:739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CA0C1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1 593 587,47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0E15CB" w:rsidRDefault="00CA0C1C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от 08.06.2021 № АОКС-77/2021/000127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363413" w:rsidRDefault="0036341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3413">
              <w:rPr>
                <w:sz w:val="22"/>
                <w:szCs w:val="22"/>
              </w:rPr>
              <w:t>2 123 189,54</w:t>
            </w:r>
          </w:p>
        </w:tc>
        <w:tc>
          <w:tcPr>
            <w:tcW w:w="1408" w:type="dxa"/>
            <w:vAlign w:val="center"/>
          </w:tcPr>
          <w:p w:rsidR="007E337D" w:rsidRPr="00363413" w:rsidRDefault="00CA0C1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3413">
              <w:rPr>
                <w:sz w:val="22"/>
                <w:szCs w:val="22"/>
              </w:rPr>
              <w:t>24.05.2021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B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4BA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3413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43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EAD51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421E-4602-4226-A34A-F2AFC061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1779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2021-10-14T07:45:00Z</dcterms:created>
  <dcterms:modified xsi:type="dcterms:W3CDTF">2021-10-21T12:08:00Z</dcterms:modified>
</cp:coreProperties>
</file>